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728B1" w14:textId="77777777" w:rsidR="00D821B5" w:rsidRDefault="00D821B5">
      <w:pPr>
        <w:rPr>
          <w:b/>
          <w:sz w:val="28"/>
        </w:rPr>
      </w:pPr>
      <w:r>
        <w:rPr>
          <w:b/>
          <w:sz w:val="28"/>
          <w:u w:val="single"/>
        </w:rPr>
        <w:t>H. Geom.</w:t>
      </w:r>
      <w:r>
        <w:rPr>
          <w:b/>
          <w:sz w:val="28"/>
          <w:u w:val="single"/>
        </w:rPr>
        <w:tab/>
        <w:t xml:space="preserve"> </w:t>
      </w:r>
      <w:r w:rsidR="00C544E2">
        <w:rPr>
          <w:b/>
          <w:sz w:val="28"/>
          <w:u w:val="single"/>
        </w:rPr>
        <w:tab/>
      </w:r>
      <w:r w:rsidR="00C544E2">
        <w:rPr>
          <w:b/>
          <w:sz w:val="28"/>
          <w:u w:val="single"/>
        </w:rPr>
        <w:tab/>
        <w:t xml:space="preserve">Logic </w:t>
      </w:r>
      <w:r>
        <w:rPr>
          <w:b/>
          <w:sz w:val="28"/>
          <w:u w:val="single"/>
        </w:rPr>
        <w:t>Review</w:t>
      </w:r>
      <w:r>
        <w:rPr>
          <w:b/>
          <w:sz w:val="28"/>
        </w:rPr>
        <w:tab/>
      </w:r>
      <w:r>
        <w:rPr>
          <w:b/>
          <w:sz w:val="28"/>
        </w:rPr>
        <w:tab/>
        <w:t>Name:</w:t>
      </w:r>
    </w:p>
    <w:p w14:paraId="0EE0F69B" w14:textId="77777777" w:rsidR="00A5366A" w:rsidRDefault="00A5366A">
      <w:pPr>
        <w:rPr>
          <w:b/>
          <w:sz w:val="28"/>
        </w:rPr>
      </w:pPr>
    </w:p>
    <w:p w14:paraId="676145CA" w14:textId="77777777" w:rsidR="00C544E2" w:rsidRDefault="00C544E2"/>
    <w:p w14:paraId="19BF3A0A" w14:textId="77777777" w:rsidR="00D821B5" w:rsidRDefault="00D821B5"/>
    <w:p w14:paraId="58225B70" w14:textId="77777777" w:rsidR="00D821B5" w:rsidRDefault="00D821B5" w:rsidP="00A5366A">
      <w:pPr>
        <w:pStyle w:val="ListParagraph"/>
        <w:numPr>
          <w:ilvl w:val="0"/>
          <w:numId w:val="2"/>
        </w:numPr>
      </w:pPr>
      <w:r>
        <w:t>Discuss whether the following statement is true or false:</w:t>
      </w:r>
    </w:p>
    <w:p w14:paraId="391AAE4E" w14:textId="77777777" w:rsidR="00D821B5" w:rsidRDefault="00D821B5"/>
    <w:p w14:paraId="4F9DBF46" w14:textId="77777777" w:rsidR="00D821B5" w:rsidRDefault="00D821B5" w:rsidP="00D821B5">
      <w:pPr>
        <w:jc w:val="center"/>
        <w:rPr>
          <w:i/>
        </w:rPr>
      </w:pPr>
      <w:r w:rsidRPr="00D821B5">
        <w:rPr>
          <w:i/>
        </w:rPr>
        <w:t>51 is not a multiple of 7</w:t>
      </w:r>
      <w:r>
        <w:rPr>
          <w:i/>
        </w:rPr>
        <w:t>,</w:t>
      </w:r>
      <w:r w:rsidRPr="00D821B5">
        <w:rPr>
          <w:i/>
        </w:rPr>
        <w:t xml:space="preserve"> and 51 is prime</w:t>
      </w:r>
      <w:r>
        <w:rPr>
          <w:i/>
        </w:rPr>
        <w:t>.</w:t>
      </w:r>
    </w:p>
    <w:p w14:paraId="71BFD192" w14:textId="77777777" w:rsidR="00D821B5" w:rsidRDefault="00D821B5" w:rsidP="00D821B5"/>
    <w:p w14:paraId="66D7B284" w14:textId="77777777" w:rsidR="00D8064A" w:rsidRDefault="00D8064A" w:rsidP="00D821B5"/>
    <w:p w14:paraId="7BE8621E" w14:textId="77777777" w:rsidR="00C544E2" w:rsidRDefault="00C544E2" w:rsidP="00D821B5"/>
    <w:p w14:paraId="1D0915E2" w14:textId="77777777" w:rsidR="00C544E2" w:rsidRDefault="00C544E2" w:rsidP="00D821B5"/>
    <w:p w14:paraId="009931AF" w14:textId="77777777" w:rsidR="00C544E2" w:rsidRDefault="00C544E2" w:rsidP="00D821B5"/>
    <w:p w14:paraId="1013AAFE" w14:textId="77777777" w:rsidR="0023333F" w:rsidRPr="00A5366A" w:rsidRDefault="00D821B5" w:rsidP="00A5366A">
      <w:pPr>
        <w:pStyle w:val="ListParagraph"/>
        <w:numPr>
          <w:ilvl w:val="0"/>
          <w:numId w:val="2"/>
        </w:numPr>
        <w:rPr>
          <w:i/>
        </w:rPr>
      </w:pPr>
      <w:r>
        <w:t xml:space="preserve">Write a negation of the following sentence:  </w:t>
      </w:r>
      <w:r w:rsidRPr="00A5366A">
        <w:rPr>
          <w:i/>
        </w:rPr>
        <w:t>Tomorrow is not Saturday.</w:t>
      </w:r>
    </w:p>
    <w:p w14:paraId="5D939064" w14:textId="77777777" w:rsidR="0023333F" w:rsidRDefault="0023333F" w:rsidP="00D821B5">
      <w:pPr>
        <w:rPr>
          <w:i/>
        </w:rPr>
      </w:pPr>
    </w:p>
    <w:p w14:paraId="01172190" w14:textId="77777777" w:rsidR="00A5366A" w:rsidRDefault="00A5366A" w:rsidP="0023333F"/>
    <w:p w14:paraId="6F6F4935" w14:textId="77777777" w:rsidR="0023333F" w:rsidRDefault="0023333F" w:rsidP="0023333F"/>
    <w:p w14:paraId="1B58636E" w14:textId="77777777" w:rsidR="00C544E2" w:rsidRDefault="00C544E2" w:rsidP="0023333F"/>
    <w:p w14:paraId="28EB24A4" w14:textId="77777777" w:rsidR="00A5366A" w:rsidRDefault="00A5366A" w:rsidP="00D821B5"/>
    <w:p w14:paraId="5FE96B76" w14:textId="77777777" w:rsidR="0023333F" w:rsidRPr="00A5366A" w:rsidRDefault="0023333F" w:rsidP="00A5366A">
      <w:pPr>
        <w:pStyle w:val="ListParagraph"/>
        <w:numPr>
          <w:ilvl w:val="0"/>
          <w:numId w:val="2"/>
        </w:numPr>
        <w:rPr>
          <w:i/>
        </w:rPr>
      </w:pPr>
      <w:r>
        <w:t xml:space="preserve">Given the statement:  </w:t>
      </w:r>
      <w:r w:rsidRPr="00A5366A">
        <w:rPr>
          <w:i/>
        </w:rPr>
        <w:t>If it is easy then it is not rewarding.</w:t>
      </w:r>
    </w:p>
    <w:p w14:paraId="18CC7D70" w14:textId="77777777" w:rsidR="0023333F" w:rsidRDefault="0023333F" w:rsidP="00D821B5">
      <w:pPr>
        <w:rPr>
          <w:i/>
        </w:rPr>
      </w:pPr>
    </w:p>
    <w:p w14:paraId="77F4F6EB" w14:textId="77777777" w:rsidR="00A5366A" w:rsidRDefault="0023333F" w:rsidP="00A5366A">
      <w:pPr>
        <w:pStyle w:val="ListParagraph"/>
        <w:numPr>
          <w:ilvl w:val="1"/>
          <w:numId w:val="2"/>
        </w:numPr>
      </w:pPr>
      <w:r>
        <w:t>What is the converse of this statement?</w:t>
      </w:r>
    </w:p>
    <w:p w14:paraId="0BB18F48" w14:textId="77777777" w:rsidR="00C544E2" w:rsidRDefault="00C544E2" w:rsidP="00C544E2">
      <w:pPr>
        <w:ind w:left="1080"/>
      </w:pPr>
    </w:p>
    <w:p w14:paraId="35D28503" w14:textId="77777777" w:rsidR="0023333F" w:rsidRDefault="0023333F" w:rsidP="00A5366A">
      <w:pPr>
        <w:ind w:left="720"/>
      </w:pPr>
    </w:p>
    <w:p w14:paraId="6845A558" w14:textId="77777777" w:rsidR="00C544E2" w:rsidRDefault="00C544E2" w:rsidP="00A5366A">
      <w:pPr>
        <w:ind w:left="720"/>
      </w:pPr>
    </w:p>
    <w:p w14:paraId="52E51854" w14:textId="77777777" w:rsidR="0023333F" w:rsidRDefault="0023333F" w:rsidP="00A5366A">
      <w:pPr>
        <w:pStyle w:val="ListParagraph"/>
        <w:numPr>
          <w:ilvl w:val="1"/>
          <w:numId w:val="2"/>
        </w:numPr>
      </w:pPr>
      <w:r>
        <w:t xml:space="preserve">Write a statement that is </w:t>
      </w:r>
      <w:r w:rsidRPr="00A5366A">
        <w:rPr>
          <w:i/>
        </w:rPr>
        <w:t>logically equivalent</w:t>
      </w:r>
      <w:r w:rsidR="00A5366A">
        <w:t xml:space="preserve"> to the original statement, </w:t>
      </w:r>
      <w:r>
        <w:t>but different.</w:t>
      </w:r>
    </w:p>
    <w:p w14:paraId="39E335EB" w14:textId="77777777" w:rsidR="0023333F" w:rsidRDefault="0023333F" w:rsidP="00D821B5"/>
    <w:p w14:paraId="5C984552" w14:textId="77777777" w:rsidR="00A5366A" w:rsidRDefault="00A5366A" w:rsidP="00D821B5"/>
    <w:p w14:paraId="58A84988" w14:textId="77777777" w:rsidR="00C544E2" w:rsidRDefault="00C544E2" w:rsidP="00D821B5"/>
    <w:p w14:paraId="4B19D214" w14:textId="77777777" w:rsidR="00C544E2" w:rsidRDefault="00C544E2" w:rsidP="00D821B5">
      <w:bookmarkStart w:id="0" w:name="_GoBack"/>
      <w:bookmarkEnd w:id="0"/>
    </w:p>
    <w:p w14:paraId="389D23C8" w14:textId="77777777" w:rsidR="00A5366A" w:rsidRDefault="00A5366A" w:rsidP="00A5366A"/>
    <w:p w14:paraId="7F727350" w14:textId="77777777" w:rsidR="00D8064A" w:rsidRDefault="00D8064A" w:rsidP="00A5366A">
      <w:pPr>
        <w:pStyle w:val="ListParagraph"/>
        <w:numPr>
          <w:ilvl w:val="0"/>
          <w:numId w:val="2"/>
        </w:numPr>
      </w:pPr>
      <w:r>
        <w:t xml:space="preserve">Write a </w:t>
      </w:r>
      <w:r w:rsidR="00A5366A">
        <w:t xml:space="preserve">single </w:t>
      </w:r>
      <w:r>
        <w:t>conditional that is the logical conclusion of the following statements:</w:t>
      </w:r>
    </w:p>
    <w:p w14:paraId="64BEC516" w14:textId="77777777" w:rsidR="00A5366A" w:rsidRDefault="00A5366A" w:rsidP="00D821B5"/>
    <w:p w14:paraId="059BD51B" w14:textId="77777777" w:rsidR="00D8064A" w:rsidRDefault="00A5366A" w:rsidP="00A5366A">
      <w:pPr>
        <w:ind w:left="2160"/>
      </w:pPr>
      <w:r>
        <w:t>r</w:t>
      </w:r>
      <w:r w:rsidR="00D8064A" w:rsidRPr="00D02CB8">
        <w:rPr>
          <w:position w:val="-2"/>
        </w:rPr>
        <w:object w:dxaOrig="280" w:dyaOrig="160" w14:anchorId="0DF82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pt;height:8pt" o:ole="">
            <v:imagedata r:id="rId6" o:title=""/>
          </v:shape>
          <o:OLEObject Type="Embed" ProgID="Equation.3" ShapeID="_x0000_i1028" DrawAspect="Content" ObjectID="_1343212670" r:id="rId7"/>
        </w:object>
      </w:r>
      <w:r w:rsidR="00D8064A">
        <w:t xml:space="preserve">~b, </w:t>
      </w:r>
      <w:r>
        <w:t xml:space="preserve">    </w:t>
      </w:r>
      <w:r w:rsidR="00D8064A">
        <w:t>~w</w:t>
      </w:r>
      <w:r w:rsidR="00D8064A" w:rsidRPr="00D02CB8">
        <w:rPr>
          <w:position w:val="-2"/>
        </w:rPr>
        <w:object w:dxaOrig="280" w:dyaOrig="160" w14:anchorId="03F03A7A">
          <v:shape id="_x0000_i1029" type="#_x0000_t75" style="width:14pt;height:8pt" o:ole="">
            <v:imagedata r:id="rId8" o:title=""/>
          </v:shape>
          <o:OLEObject Type="Embed" ProgID="Equation.3" ShapeID="_x0000_i1029" DrawAspect="Content" ObjectID="_1343212671" r:id="rId9"/>
        </w:object>
      </w:r>
      <w:r w:rsidR="00D8064A">
        <w:t xml:space="preserve">s, </w:t>
      </w:r>
      <w:r>
        <w:t xml:space="preserve">     </w:t>
      </w:r>
      <w:r w:rsidR="00D8064A">
        <w:t>a</w:t>
      </w:r>
      <w:r w:rsidR="00D8064A" w:rsidRPr="00D02CB8">
        <w:rPr>
          <w:position w:val="-2"/>
        </w:rPr>
        <w:object w:dxaOrig="280" w:dyaOrig="160" w14:anchorId="32001152">
          <v:shape id="_x0000_i1030" type="#_x0000_t75" style="width:14pt;height:8pt" o:ole="">
            <v:imagedata r:id="rId10" o:title=""/>
          </v:shape>
          <o:OLEObject Type="Embed" ProgID="Equation.3" ShapeID="_x0000_i1030" DrawAspect="Content" ObjectID="_1343212672" r:id="rId11"/>
        </w:object>
      </w:r>
      <w:r w:rsidR="00D8064A">
        <w:t xml:space="preserve">r, </w:t>
      </w:r>
      <w:r>
        <w:t xml:space="preserve">     </w:t>
      </w:r>
      <w:r w:rsidR="00D8064A">
        <w:t>~b</w:t>
      </w:r>
      <w:r w:rsidR="00D8064A" w:rsidRPr="00D02CB8">
        <w:rPr>
          <w:position w:val="-2"/>
        </w:rPr>
        <w:object w:dxaOrig="280" w:dyaOrig="160" w14:anchorId="47A536B4">
          <v:shape id="_x0000_i1031" type="#_x0000_t75" style="width:14pt;height:8pt" o:ole="">
            <v:imagedata r:id="rId12" o:title=""/>
          </v:shape>
          <o:OLEObject Type="Embed" ProgID="Equation.3" ShapeID="_x0000_i1031" DrawAspect="Content" ObjectID="_1343212673" r:id="rId13"/>
        </w:object>
      </w:r>
      <w:r w:rsidR="00D8064A">
        <w:t>~w</w:t>
      </w:r>
    </w:p>
    <w:p w14:paraId="464B26CE" w14:textId="77777777" w:rsidR="00D8064A" w:rsidRDefault="00D8064A" w:rsidP="00D821B5"/>
    <w:p w14:paraId="4C1C76F1" w14:textId="77777777" w:rsidR="00A5366A" w:rsidRDefault="00A5366A" w:rsidP="00D821B5"/>
    <w:p w14:paraId="7B0BC7AD" w14:textId="77777777" w:rsidR="00D821B5" w:rsidRPr="00D821B5" w:rsidRDefault="00D821B5" w:rsidP="00D821B5"/>
    <w:sectPr w:rsidR="00D821B5" w:rsidRPr="00D821B5" w:rsidSect="00D821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966"/>
    <w:multiLevelType w:val="hybridMultilevel"/>
    <w:tmpl w:val="33F83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4158"/>
    <w:multiLevelType w:val="hybridMultilevel"/>
    <w:tmpl w:val="3FDE7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1B32"/>
    <w:multiLevelType w:val="hybridMultilevel"/>
    <w:tmpl w:val="25241D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F2509D6"/>
    <w:multiLevelType w:val="hybridMultilevel"/>
    <w:tmpl w:val="28966D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D027F76"/>
    <w:multiLevelType w:val="hybridMultilevel"/>
    <w:tmpl w:val="2C3AF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F332899"/>
    <w:multiLevelType w:val="hybridMultilevel"/>
    <w:tmpl w:val="4510FD4A"/>
    <w:lvl w:ilvl="0" w:tplc="AFDCF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85BBE"/>
    <w:multiLevelType w:val="hybridMultilevel"/>
    <w:tmpl w:val="AF6AE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C23514"/>
    <w:multiLevelType w:val="multilevel"/>
    <w:tmpl w:val="25241D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D4"/>
    <w:rsid w:val="0023333F"/>
    <w:rsid w:val="002926D4"/>
    <w:rsid w:val="00384573"/>
    <w:rsid w:val="007E20FC"/>
    <w:rsid w:val="00A41FC3"/>
    <w:rsid w:val="00A5366A"/>
    <w:rsid w:val="00C544E2"/>
    <w:rsid w:val="00D8064A"/>
    <w:rsid w:val="00D821B5"/>
    <w:rsid w:val="00E30D85"/>
    <w:rsid w:val="00E47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651B9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Macintosh Word</Application>
  <DocSecurity>0</DocSecurity>
  <Lines>4</Lines>
  <Paragraphs>1</Paragraphs>
  <ScaleCrop>false</ScaleCrop>
  <Company>Ithaca City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Steven Weissburg</cp:lastModifiedBy>
  <cp:revision>3</cp:revision>
  <dcterms:created xsi:type="dcterms:W3CDTF">2014-08-12T17:45:00Z</dcterms:created>
  <dcterms:modified xsi:type="dcterms:W3CDTF">2014-08-12T17:47:00Z</dcterms:modified>
</cp:coreProperties>
</file>